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EC28007 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EС28007 — этиленвинилацетат сополимер, предназначенный для производства кабельной продукции. Марка совместима с различными наполнителями и пигментами, устойчива к разрыву и растворителям.

  В компании ЮСИДЖИ вы можете купить ЭВА-пластик EС28007 от ведущего мирового производителя полимерной продукции — корейского концерна LG Chem. Гарантируем сжатые сроки поставки и доступные цены.

Особенности ЭВА-пластика EC-28007


   	 ЭВА EС28007 дополняет линейку кабельных марок корейского производителя. 
    	 Использование данной марки полимера позволяет поддерживать высокую скорость экструзии и облегчает переработку сырья. 
    	 Композиция обладает оптимальными физико-механическими качествами, требуемыми электрическими свойствами. 
    	 В составе 28% мономера винилацетата, большое количество наполнителей. Показатель текучести расплава составляет 7 г / 10 мин. 
    	 Использование EVA EС-28007 существенно повышает качество конечного продукта, обеспечивает ему устойчивость к горению и механическим повреждениям. 
    	 Применение ЭВА обеспечивает формирование гладкой поверхности кабеля. 
 



Компания UCG — ведущий поставщик ЭВА на предприятия в России и странах СНГ

 Купить EVA EС-28007 оптом с доставкой в любой регион РФ и страны ближнего зарубежья предлагает компания ЮСИДЖИ. Стоимость партии рассчитывается индивидуально.

  Чтобы уточнить цену ЭВА, согласовать сроки поставки и обсудить условия сотрудничества, позвоните нам или заполните заявку на сайте.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bd/5bd78d6579e1a6ca96aaaa2fea19f0f8.pdf" target="_blank">EС28007 (pdf, 369.3кб)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Высокие механические и электрические показатели,&nbsp;<br>
 ВА 28%,<br>
ПТР - 7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